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1EA" w:rsidRDefault="009A71EA">
      <w:pPr>
        <w:rPr>
          <w:u w:val="single"/>
        </w:rPr>
      </w:pPr>
      <w:r w:rsidRPr="009A71EA">
        <w:rPr>
          <w:u w:val="single"/>
        </w:rPr>
        <w:t>Applied Mechanics list of laboratories</w:t>
      </w:r>
    </w:p>
    <w:p w:rsidR="00B51474" w:rsidRDefault="00B51474">
      <w:pPr>
        <w:rPr>
          <w:u w:val="single"/>
        </w:rPr>
      </w:pPr>
    </w:p>
    <w:p w:rsidR="00B51474" w:rsidRDefault="00B51474">
      <w:pPr>
        <w:rPr>
          <w:u w:val="single"/>
        </w:rPr>
      </w:pPr>
      <w:r>
        <w:rPr>
          <w:u w:val="single"/>
        </w:rPr>
        <w:t>Additive manufacturing</w:t>
      </w:r>
    </w:p>
    <w:p w:rsidR="00B51474" w:rsidRDefault="00B51474" w:rsidP="00B51474">
      <w:pPr>
        <w:spacing w:after="0" w:line="240" w:lineRule="auto"/>
      </w:pPr>
      <w:r w:rsidRPr="00B51474">
        <w:t>135</w:t>
      </w:r>
      <w:r w:rsidRPr="00B51474">
        <w:tab/>
      </w:r>
      <w:r w:rsidRPr="00B51474">
        <w:tab/>
      </w:r>
      <w:r>
        <w:t>Additive Manufacturing</w:t>
      </w:r>
      <w:r>
        <w:tab/>
      </w:r>
      <w:r>
        <w:tab/>
        <w:t>Steve Johnson/JJ</w:t>
      </w:r>
    </w:p>
    <w:p w:rsidR="00B51474" w:rsidRPr="009A71EA" w:rsidRDefault="00B51474">
      <w:pPr>
        <w:rPr>
          <w:u w:val="single"/>
        </w:rPr>
      </w:pPr>
    </w:p>
    <w:p w:rsidR="009A71EA" w:rsidRDefault="0081437B">
      <w:r w:rsidRPr="0081437B">
        <w:rPr>
          <w:u w:val="single"/>
        </w:rPr>
        <w:t>Biomechanics</w:t>
      </w:r>
      <w:r>
        <w:t>:</w:t>
      </w:r>
    </w:p>
    <w:p w:rsidR="0069787F" w:rsidRDefault="009B6096" w:rsidP="0069787F">
      <w:pPr>
        <w:spacing w:after="0" w:line="240" w:lineRule="auto"/>
      </w:pPr>
      <w:r>
        <w:t>709</w:t>
      </w:r>
      <w:r w:rsidR="001C4FEE">
        <w:tab/>
      </w:r>
      <w:r w:rsidR="000E1593">
        <w:tab/>
      </w:r>
      <w:r w:rsidR="00BF2A8C">
        <w:t>Biomechanics</w:t>
      </w:r>
      <w:r w:rsidR="001C4FEE">
        <w:t xml:space="preserve"> </w:t>
      </w:r>
      <w:r w:rsidR="001C4FEE">
        <w:tab/>
      </w:r>
      <w:r w:rsidR="000E1593">
        <w:tab/>
      </w:r>
      <w:r w:rsidR="00D31924">
        <w:tab/>
      </w:r>
      <w:r w:rsidR="0091346B">
        <w:t>Andrew Amis</w:t>
      </w:r>
    </w:p>
    <w:p w:rsidR="00BF2A8C" w:rsidRDefault="00AE1356" w:rsidP="0069787F">
      <w:pPr>
        <w:spacing w:after="0" w:line="240" w:lineRule="auto"/>
      </w:pPr>
      <w:r>
        <w:t>708</w:t>
      </w:r>
      <w:r w:rsidR="009B6096">
        <w:t>/10</w:t>
      </w:r>
      <w:r w:rsidR="001C4FEE">
        <w:tab/>
      </w:r>
      <w:r w:rsidR="000E1593">
        <w:tab/>
      </w:r>
      <w:r w:rsidR="0091346B">
        <w:t xml:space="preserve">Medical </w:t>
      </w:r>
      <w:r w:rsidR="00BF2A8C">
        <w:t xml:space="preserve">Robotics </w:t>
      </w:r>
      <w:r w:rsidR="001C4FEE">
        <w:tab/>
      </w:r>
      <w:r w:rsidR="00D31924">
        <w:tab/>
      </w:r>
      <w:r w:rsidR="0091346B">
        <w:t>Ferdinando Rodriguez-Baena</w:t>
      </w:r>
    </w:p>
    <w:p w:rsidR="00AE1356" w:rsidRDefault="00AE1356" w:rsidP="0069787F">
      <w:pPr>
        <w:spacing w:after="0" w:line="240" w:lineRule="auto"/>
      </w:pPr>
      <w:bookmarkStart w:id="0" w:name="_GoBack"/>
      <w:bookmarkEnd w:id="0"/>
    </w:p>
    <w:p w:rsidR="00C8643C" w:rsidRDefault="00C8643C" w:rsidP="0069787F">
      <w:pPr>
        <w:spacing w:after="0" w:line="240" w:lineRule="auto"/>
      </w:pPr>
    </w:p>
    <w:p w:rsidR="00AE1356" w:rsidRDefault="00AE1356" w:rsidP="0069787F">
      <w:pPr>
        <w:spacing w:after="0" w:line="240" w:lineRule="auto"/>
      </w:pPr>
      <w:r w:rsidRPr="00AE1356">
        <w:rPr>
          <w:u w:val="single"/>
        </w:rPr>
        <w:t>Dynamics</w:t>
      </w:r>
      <w:r>
        <w:t>:</w:t>
      </w:r>
    </w:p>
    <w:p w:rsidR="00AE1356" w:rsidRDefault="00AE1356" w:rsidP="0069787F">
      <w:pPr>
        <w:spacing w:after="0" w:line="240" w:lineRule="auto"/>
      </w:pPr>
      <w:r>
        <w:t>004</w:t>
      </w:r>
      <w:r>
        <w:tab/>
      </w:r>
      <w:r>
        <w:tab/>
        <w:t>HADES Lab</w:t>
      </w:r>
      <w:r>
        <w:tab/>
      </w:r>
      <w:r>
        <w:tab/>
        <w:t>Christoph Schwingshackl</w:t>
      </w:r>
    </w:p>
    <w:p w:rsidR="00BF2A8C" w:rsidRDefault="00AA3ACC" w:rsidP="0069787F">
      <w:pPr>
        <w:spacing w:after="0" w:line="240" w:lineRule="auto"/>
      </w:pPr>
      <w:r>
        <w:t>003</w:t>
      </w:r>
      <w:r w:rsidR="001C4FEE">
        <w:tab/>
      </w:r>
      <w:r w:rsidR="000E1593">
        <w:tab/>
      </w:r>
      <w:r w:rsidR="00BF2A8C">
        <w:t xml:space="preserve">Dynamics </w:t>
      </w:r>
      <w:r w:rsidR="001C4FEE">
        <w:tab/>
      </w:r>
      <w:r w:rsidR="000E1593">
        <w:tab/>
      </w:r>
      <w:r w:rsidR="00AE1356">
        <w:t>Christoph Schwingshackl</w:t>
      </w:r>
    </w:p>
    <w:p w:rsidR="00AE1356" w:rsidRDefault="00AE1356" w:rsidP="0069787F">
      <w:pPr>
        <w:spacing w:after="0" w:line="240" w:lineRule="auto"/>
      </w:pPr>
    </w:p>
    <w:p w:rsidR="00C8643C" w:rsidRDefault="00C8643C" w:rsidP="0069787F">
      <w:pPr>
        <w:spacing w:after="0" w:line="240" w:lineRule="auto"/>
        <w:rPr>
          <w:u w:val="single"/>
        </w:rPr>
      </w:pPr>
    </w:p>
    <w:p w:rsidR="00AE1356" w:rsidRDefault="00AE1356" w:rsidP="0069787F">
      <w:pPr>
        <w:spacing w:after="0" w:line="240" w:lineRule="auto"/>
      </w:pPr>
      <w:r w:rsidRPr="00AE1356">
        <w:rPr>
          <w:u w:val="single"/>
        </w:rPr>
        <w:t>NDT</w:t>
      </w:r>
      <w:r>
        <w:t>:</w:t>
      </w:r>
    </w:p>
    <w:p w:rsidR="00BF2A8C" w:rsidRDefault="002A7BAF" w:rsidP="0069787F">
      <w:pPr>
        <w:spacing w:after="0" w:line="240" w:lineRule="auto"/>
      </w:pPr>
      <w:r>
        <w:t>565</w:t>
      </w:r>
      <w:r w:rsidR="001C4FEE">
        <w:tab/>
      </w:r>
      <w:r w:rsidR="000E1593">
        <w:tab/>
      </w:r>
      <w:r w:rsidR="00BF2A8C">
        <w:t xml:space="preserve">NDT </w:t>
      </w:r>
      <w:r w:rsidR="001C4FEE">
        <w:tab/>
      </w:r>
      <w:r w:rsidR="000E1593">
        <w:tab/>
      </w:r>
      <w:r w:rsidR="000E1593">
        <w:tab/>
      </w:r>
      <w:r w:rsidR="0091346B">
        <w:t>Mike Lowe</w:t>
      </w:r>
    </w:p>
    <w:p w:rsidR="00AE1356" w:rsidRDefault="00AE1356" w:rsidP="0069787F">
      <w:pPr>
        <w:spacing w:after="0" w:line="240" w:lineRule="auto"/>
      </w:pPr>
    </w:p>
    <w:p w:rsidR="00C8643C" w:rsidRDefault="00C8643C" w:rsidP="0069787F">
      <w:pPr>
        <w:spacing w:after="0" w:line="240" w:lineRule="auto"/>
        <w:rPr>
          <w:u w:val="single"/>
        </w:rPr>
      </w:pPr>
    </w:p>
    <w:p w:rsidR="00DF0164" w:rsidRDefault="00DF0164" w:rsidP="0069787F">
      <w:pPr>
        <w:spacing w:after="0" w:line="240" w:lineRule="auto"/>
      </w:pPr>
      <w:r w:rsidRPr="00DF0164">
        <w:rPr>
          <w:u w:val="single"/>
        </w:rPr>
        <w:t>Mechatronics</w:t>
      </w:r>
      <w:r>
        <w:t>:</w:t>
      </w:r>
    </w:p>
    <w:p w:rsidR="001C4FEE" w:rsidRDefault="00AE1356" w:rsidP="0069787F">
      <w:pPr>
        <w:spacing w:after="0" w:line="240" w:lineRule="auto"/>
      </w:pPr>
      <w:r>
        <w:t>122</w:t>
      </w:r>
      <w:r w:rsidR="001C4FEE">
        <w:tab/>
      </w:r>
      <w:r w:rsidR="000E1593">
        <w:tab/>
      </w:r>
      <w:r w:rsidR="003279C4">
        <w:t>Mechatronics</w:t>
      </w:r>
      <w:r w:rsidR="002A7BAF">
        <w:t>/MRI</w:t>
      </w:r>
      <w:r w:rsidR="000E1593">
        <w:tab/>
      </w:r>
      <w:r w:rsidR="001C4FEE">
        <w:t>Mike Ristic</w:t>
      </w:r>
    </w:p>
    <w:p w:rsidR="006245C9" w:rsidRDefault="006245C9"/>
    <w:p w:rsidR="00BF2A8C" w:rsidRDefault="0010298F">
      <w:r w:rsidRPr="0081437B">
        <w:rPr>
          <w:u w:val="single"/>
        </w:rPr>
        <w:t>Tribology</w:t>
      </w:r>
      <w:r w:rsidR="001C4FEE">
        <w:t>:</w:t>
      </w:r>
    </w:p>
    <w:p w:rsidR="00C93DFD" w:rsidRDefault="00C93DFD" w:rsidP="0069787F">
      <w:pPr>
        <w:spacing w:after="0" w:line="240" w:lineRule="auto"/>
        <w:rPr>
          <w:color w:val="000000"/>
        </w:rPr>
      </w:pPr>
      <w:r>
        <w:rPr>
          <w:color w:val="000000"/>
        </w:rPr>
        <w:t>108</w:t>
      </w:r>
      <w:r>
        <w:rPr>
          <w:color w:val="000000"/>
        </w:rPr>
        <w:tab/>
      </w:r>
      <w:r>
        <w:rPr>
          <w:color w:val="000000"/>
        </w:rPr>
        <w:tab/>
        <w:t>Metrology</w:t>
      </w:r>
      <w:r>
        <w:rPr>
          <w:color w:val="000000"/>
        </w:rPr>
        <w:tab/>
      </w:r>
      <w:r>
        <w:rPr>
          <w:color w:val="000000"/>
        </w:rPr>
        <w:tab/>
        <w:t>Philippa Cann/Hugh Spikes</w:t>
      </w:r>
    </w:p>
    <w:p w:rsidR="001C4FEE" w:rsidRPr="001C4FEE" w:rsidRDefault="00DF0164" w:rsidP="0069787F">
      <w:pPr>
        <w:spacing w:after="0" w:line="240" w:lineRule="auto"/>
        <w:rPr>
          <w:color w:val="0000FF"/>
        </w:rPr>
      </w:pPr>
      <w:r>
        <w:rPr>
          <w:color w:val="000000"/>
        </w:rPr>
        <w:t>462</w:t>
      </w:r>
      <w:r w:rsidR="007A6B00">
        <w:rPr>
          <w:color w:val="000000"/>
        </w:rPr>
        <w:t>/454</w:t>
      </w:r>
      <w:r w:rsidR="007A6B00">
        <w:rPr>
          <w:color w:val="000000"/>
        </w:rPr>
        <w:tab/>
      </w:r>
      <w:r w:rsidR="001C4FEE" w:rsidRPr="001C4FEE">
        <w:rPr>
          <w:color w:val="000000"/>
        </w:rPr>
        <w:t>SKF UTC</w:t>
      </w:r>
      <w:r w:rsidR="001C4FEE" w:rsidRPr="001C4FEE">
        <w:rPr>
          <w:color w:val="000000"/>
        </w:rPr>
        <w:tab/>
      </w:r>
      <w:r w:rsidR="001C4FEE" w:rsidRPr="001C4FEE">
        <w:rPr>
          <w:color w:val="000000"/>
        </w:rPr>
        <w:tab/>
        <w:t>Hugh Spikes/Amir Kadiric</w:t>
      </w:r>
    </w:p>
    <w:p w:rsidR="001C4FEE" w:rsidRPr="001C4FEE" w:rsidRDefault="007B0859" w:rsidP="0069787F">
      <w:pPr>
        <w:spacing w:after="0" w:line="240" w:lineRule="auto"/>
        <w:rPr>
          <w:color w:val="0000FF"/>
        </w:rPr>
      </w:pPr>
      <w:r>
        <w:rPr>
          <w:color w:val="000000"/>
        </w:rPr>
        <w:t>463</w:t>
      </w:r>
      <w:r>
        <w:rPr>
          <w:color w:val="000000"/>
        </w:rPr>
        <w:tab/>
      </w:r>
      <w:r w:rsidR="00B34C54">
        <w:rPr>
          <w:color w:val="000000"/>
        </w:rPr>
        <w:tab/>
        <w:t>Small rigs room 2</w:t>
      </w:r>
      <w:r w:rsidR="00B34C54">
        <w:rPr>
          <w:color w:val="000000"/>
        </w:rPr>
        <w:tab/>
        <w:t>Tom Reddyhoff</w:t>
      </w:r>
      <w:r>
        <w:rPr>
          <w:color w:val="000000"/>
        </w:rPr>
        <w:t>/Hugh Spikes</w:t>
      </w:r>
    </w:p>
    <w:p w:rsidR="001C4FEE" w:rsidRPr="001C4FEE" w:rsidRDefault="007B0859" w:rsidP="0069787F">
      <w:pPr>
        <w:spacing w:after="0" w:line="240" w:lineRule="auto"/>
        <w:rPr>
          <w:color w:val="0000FF"/>
        </w:rPr>
      </w:pPr>
      <w:r>
        <w:rPr>
          <w:color w:val="000000"/>
        </w:rPr>
        <w:t>463A</w:t>
      </w:r>
      <w:r w:rsidR="001C4FEE" w:rsidRPr="001C4FEE">
        <w:rPr>
          <w:color w:val="000000"/>
        </w:rPr>
        <w:tab/>
      </w:r>
      <w:r w:rsidR="001C4FEE" w:rsidRPr="001C4FEE">
        <w:rPr>
          <w:color w:val="000000"/>
        </w:rPr>
        <w:tab/>
      </w:r>
      <w:r>
        <w:rPr>
          <w:color w:val="000000"/>
        </w:rPr>
        <w:t>Small Metrology room</w:t>
      </w:r>
      <w:r>
        <w:rPr>
          <w:color w:val="000000"/>
        </w:rPr>
        <w:tab/>
        <w:t>Hugh Spikes</w:t>
      </w:r>
    </w:p>
    <w:p w:rsidR="007B0859" w:rsidRDefault="007B0859" w:rsidP="0069787F">
      <w:pPr>
        <w:spacing w:after="0" w:line="240" w:lineRule="auto"/>
        <w:rPr>
          <w:color w:val="000000"/>
        </w:rPr>
      </w:pPr>
      <w:r>
        <w:rPr>
          <w:color w:val="000000"/>
        </w:rPr>
        <w:t>464</w:t>
      </w:r>
      <w:r>
        <w:rPr>
          <w:color w:val="000000"/>
        </w:rPr>
        <w:tab/>
      </w:r>
      <w:r>
        <w:rPr>
          <w:color w:val="000000"/>
        </w:rPr>
        <w:tab/>
        <w:t>Heavy Rigs Lab</w:t>
      </w:r>
      <w:r>
        <w:rPr>
          <w:color w:val="000000"/>
        </w:rPr>
        <w:tab/>
      </w:r>
      <w:r>
        <w:rPr>
          <w:color w:val="000000"/>
        </w:rPr>
        <w:tab/>
        <w:t>Daniele Dini</w:t>
      </w:r>
    </w:p>
    <w:p w:rsidR="007B0859" w:rsidRDefault="007B0859" w:rsidP="0069787F">
      <w:pPr>
        <w:spacing w:after="0" w:line="240" w:lineRule="auto"/>
        <w:rPr>
          <w:color w:val="000000"/>
        </w:rPr>
      </w:pPr>
      <w:r>
        <w:rPr>
          <w:color w:val="000000"/>
        </w:rPr>
        <w:t>465</w:t>
      </w:r>
      <w:r>
        <w:rPr>
          <w:color w:val="000000"/>
        </w:rPr>
        <w:tab/>
      </w:r>
      <w:r>
        <w:rPr>
          <w:color w:val="000000"/>
        </w:rPr>
        <w:tab/>
        <w:t>MPR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Amir Kadiric</w:t>
      </w:r>
    </w:p>
    <w:p w:rsidR="001C4FEE" w:rsidRPr="001C4FEE" w:rsidRDefault="007B0859" w:rsidP="0069787F">
      <w:pPr>
        <w:spacing w:after="0" w:line="240" w:lineRule="auto"/>
        <w:rPr>
          <w:color w:val="0000FF"/>
        </w:rPr>
      </w:pPr>
      <w:r>
        <w:rPr>
          <w:color w:val="000000"/>
        </w:rPr>
        <w:t>467</w:t>
      </w:r>
      <w:r>
        <w:rPr>
          <w:color w:val="000000"/>
        </w:rPr>
        <w:tab/>
      </w:r>
      <w:r>
        <w:rPr>
          <w:color w:val="000000"/>
        </w:rPr>
        <w:tab/>
        <w:t>Laser room</w:t>
      </w:r>
      <w:r>
        <w:rPr>
          <w:color w:val="000000"/>
        </w:rPr>
        <w:tab/>
      </w:r>
      <w:r>
        <w:rPr>
          <w:color w:val="000000"/>
        </w:rPr>
        <w:tab/>
        <w:t>Connor Myant</w:t>
      </w:r>
    </w:p>
    <w:p w:rsidR="001C4FEE" w:rsidRPr="001C4FEE" w:rsidRDefault="007A6B00" w:rsidP="0069787F">
      <w:pPr>
        <w:spacing w:after="0" w:line="240" w:lineRule="auto"/>
        <w:rPr>
          <w:color w:val="0000FF"/>
        </w:rPr>
      </w:pPr>
      <w:r>
        <w:rPr>
          <w:color w:val="000000"/>
        </w:rPr>
        <w:t>468</w:t>
      </w:r>
      <w:r w:rsidR="001C4FEE" w:rsidRPr="001C4FEE">
        <w:rPr>
          <w:color w:val="000000"/>
        </w:rPr>
        <w:tab/>
      </w:r>
      <w:r w:rsidR="001C4FEE" w:rsidRPr="001C4FEE">
        <w:rPr>
          <w:color w:val="000000"/>
        </w:rPr>
        <w:tab/>
      </w:r>
      <w:r w:rsidR="00DE6CA5">
        <w:rPr>
          <w:color w:val="000000"/>
        </w:rPr>
        <w:t>Clean room</w:t>
      </w:r>
      <w:r w:rsidR="00DE6CA5">
        <w:rPr>
          <w:color w:val="000000"/>
        </w:rPr>
        <w:tab/>
      </w:r>
      <w:r w:rsidR="00DE6CA5">
        <w:rPr>
          <w:color w:val="000000"/>
        </w:rPr>
        <w:tab/>
        <w:t>Hugh Spikes</w:t>
      </w:r>
    </w:p>
    <w:p w:rsidR="001C4FEE" w:rsidRPr="001C4FEE" w:rsidRDefault="00DE6CA5" w:rsidP="0069787F">
      <w:pPr>
        <w:spacing w:after="0" w:line="240" w:lineRule="auto"/>
        <w:rPr>
          <w:color w:val="0000FF"/>
        </w:rPr>
      </w:pPr>
      <w:r>
        <w:rPr>
          <w:color w:val="000000"/>
        </w:rPr>
        <w:t>469</w:t>
      </w:r>
      <w:r>
        <w:rPr>
          <w:color w:val="000000"/>
        </w:rPr>
        <w:tab/>
      </w:r>
      <w:r>
        <w:rPr>
          <w:color w:val="000000"/>
        </w:rPr>
        <w:tab/>
        <w:t>Small rigs room</w:t>
      </w:r>
      <w:r>
        <w:rPr>
          <w:color w:val="000000"/>
        </w:rPr>
        <w:tab/>
      </w:r>
      <w:r>
        <w:rPr>
          <w:color w:val="000000"/>
        </w:rPr>
        <w:tab/>
        <w:t xml:space="preserve">Amir </w:t>
      </w:r>
      <w:proofErr w:type="spellStart"/>
      <w:r>
        <w:rPr>
          <w:color w:val="000000"/>
        </w:rPr>
        <w:t>Kariric</w:t>
      </w:r>
      <w:proofErr w:type="spellEnd"/>
    </w:p>
    <w:p w:rsidR="00DE6CA5" w:rsidRDefault="00DE6CA5" w:rsidP="0069787F">
      <w:pPr>
        <w:spacing w:after="0" w:line="240" w:lineRule="auto"/>
        <w:rPr>
          <w:color w:val="000000"/>
        </w:rPr>
      </w:pPr>
      <w:r>
        <w:rPr>
          <w:color w:val="000000"/>
        </w:rPr>
        <w:t>470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Biotribology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Philippa </w:t>
      </w:r>
      <w:proofErr w:type="spellStart"/>
      <w:r>
        <w:rPr>
          <w:color w:val="000000"/>
        </w:rPr>
        <w:t>Cann</w:t>
      </w:r>
      <w:proofErr w:type="spellEnd"/>
      <w:r>
        <w:rPr>
          <w:color w:val="000000"/>
        </w:rPr>
        <w:t>/Daniele Dini</w:t>
      </w:r>
    </w:p>
    <w:p w:rsidR="001C4FEE" w:rsidRPr="001C4FEE" w:rsidRDefault="001C4FEE" w:rsidP="0069787F">
      <w:pPr>
        <w:spacing w:after="0" w:line="240" w:lineRule="auto"/>
        <w:rPr>
          <w:color w:val="0000FF"/>
        </w:rPr>
      </w:pPr>
      <w:r w:rsidRPr="001C4FEE">
        <w:rPr>
          <w:color w:val="000000"/>
        </w:rPr>
        <w:t>4</w:t>
      </w:r>
      <w:r w:rsidR="00DE6CA5">
        <w:rPr>
          <w:color w:val="000000"/>
        </w:rPr>
        <w:t>71</w:t>
      </w:r>
      <w:r w:rsidRPr="001C4FEE">
        <w:rPr>
          <w:color w:val="000000"/>
        </w:rPr>
        <w:tab/>
      </w:r>
      <w:r w:rsidRPr="001C4FEE">
        <w:rPr>
          <w:color w:val="000000"/>
        </w:rPr>
        <w:tab/>
      </w:r>
      <w:r w:rsidR="00DE6CA5">
        <w:rPr>
          <w:color w:val="000000"/>
        </w:rPr>
        <w:t>Preparation lab</w:t>
      </w:r>
      <w:r w:rsidRPr="001C4FEE">
        <w:rPr>
          <w:color w:val="000000"/>
        </w:rPr>
        <w:tab/>
      </w:r>
      <w:r w:rsidRPr="001C4FEE">
        <w:rPr>
          <w:color w:val="000000"/>
        </w:rPr>
        <w:tab/>
        <w:t>Janet Wong</w:t>
      </w:r>
      <w:r w:rsidR="00DE6CA5">
        <w:rPr>
          <w:color w:val="000000"/>
        </w:rPr>
        <w:t>/Philippa Can</w:t>
      </w:r>
    </w:p>
    <w:p w:rsidR="001C4FEE" w:rsidRDefault="00DE6CA5" w:rsidP="0069787F">
      <w:pPr>
        <w:spacing w:after="0" w:line="240" w:lineRule="auto"/>
        <w:rPr>
          <w:color w:val="000000"/>
        </w:rPr>
      </w:pPr>
      <w:r>
        <w:rPr>
          <w:color w:val="000000"/>
        </w:rPr>
        <w:t>472</w:t>
      </w:r>
      <w:r w:rsidR="001C4FEE" w:rsidRPr="001C4FEE">
        <w:rPr>
          <w:color w:val="000000"/>
        </w:rPr>
        <w:tab/>
      </w:r>
      <w:r w:rsidR="001C4FEE" w:rsidRPr="001C4FEE">
        <w:rPr>
          <w:color w:val="000000"/>
        </w:rPr>
        <w:tab/>
        <w:t>Chemistry lab</w:t>
      </w:r>
      <w:r w:rsidR="001C4FEE" w:rsidRPr="001C4FEE">
        <w:rPr>
          <w:color w:val="000000"/>
        </w:rPr>
        <w:tab/>
      </w:r>
      <w:r w:rsidR="001C4FEE" w:rsidRPr="001C4FEE">
        <w:rPr>
          <w:color w:val="000000"/>
        </w:rPr>
        <w:tab/>
        <w:t>Janet Wong</w:t>
      </w:r>
    </w:p>
    <w:p w:rsidR="00DE6CA5" w:rsidRDefault="00DE6CA5" w:rsidP="0069787F">
      <w:pPr>
        <w:spacing w:after="0" w:line="240" w:lineRule="auto"/>
        <w:rPr>
          <w:color w:val="000000"/>
        </w:rPr>
      </w:pPr>
      <w:r>
        <w:rPr>
          <w:color w:val="000000"/>
        </w:rPr>
        <w:t>473</w:t>
      </w:r>
      <w:r>
        <w:rPr>
          <w:color w:val="000000"/>
        </w:rPr>
        <w:tab/>
      </w:r>
      <w:r>
        <w:rPr>
          <w:color w:val="000000"/>
        </w:rPr>
        <w:tab/>
        <w:t>Nanotribology room</w:t>
      </w:r>
      <w:r>
        <w:rPr>
          <w:color w:val="000000"/>
        </w:rPr>
        <w:tab/>
        <w:t>Janet Wong</w:t>
      </w:r>
    </w:p>
    <w:p w:rsidR="00DE6CA5" w:rsidRDefault="00DE6CA5" w:rsidP="0069787F">
      <w:pPr>
        <w:spacing w:after="0" w:line="240" w:lineRule="auto"/>
        <w:rPr>
          <w:color w:val="000000"/>
        </w:rPr>
      </w:pPr>
      <w:r>
        <w:rPr>
          <w:color w:val="000000"/>
        </w:rPr>
        <w:t>666</w:t>
      </w:r>
      <w:r>
        <w:rPr>
          <w:color w:val="000000"/>
        </w:rPr>
        <w:tab/>
      </w:r>
      <w:r>
        <w:rPr>
          <w:color w:val="000000"/>
        </w:rPr>
        <w:tab/>
        <w:t>Textures lab</w:t>
      </w:r>
      <w:r>
        <w:rPr>
          <w:color w:val="000000"/>
        </w:rPr>
        <w:tab/>
      </w:r>
      <w:r>
        <w:rPr>
          <w:color w:val="000000"/>
        </w:rPr>
        <w:tab/>
        <w:t>Tom Reddyhoff</w:t>
      </w:r>
    </w:p>
    <w:p w:rsidR="00A91061" w:rsidRDefault="00A91061" w:rsidP="0069787F">
      <w:pPr>
        <w:spacing w:after="0" w:line="240" w:lineRule="auto"/>
        <w:rPr>
          <w:color w:val="000000"/>
        </w:rPr>
      </w:pPr>
    </w:p>
    <w:p w:rsidR="00CD375A" w:rsidRDefault="00CD375A" w:rsidP="0069787F">
      <w:pPr>
        <w:spacing w:after="0" w:line="240" w:lineRule="auto"/>
        <w:rPr>
          <w:color w:val="000000"/>
        </w:rPr>
      </w:pPr>
    </w:p>
    <w:p w:rsidR="00CD375A" w:rsidRDefault="00CD375A" w:rsidP="0069787F">
      <w:pPr>
        <w:spacing w:after="0" w:line="240" w:lineRule="auto"/>
        <w:rPr>
          <w:color w:val="000000"/>
        </w:rPr>
      </w:pPr>
    </w:p>
    <w:p w:rsidR="00CD375A" w:rsidRDefault="00CD375A" w:rsidP="0069787F">
      <w:pPr>
        <w:spacing w:after="0" w:line="240" w:lineRule="auto"/>
        <w:rPr>
          <w:color w:val="000000"/>
        </w:rPr>
      </w:pPr>
    </w:p>
    <w:p w:rsidR="00CD375A" w:rsidRDefault="00CD375A" w:rsidP="0069787F">
      <w:pPr>
        <w:spacing w:after="0" w:line="240" w:lineRule="auto"/>
        <w:rPr>
          <w:color w:val="000000"/>
        </w:rPr>
      </w:pPr>
    </w:p>
    <w:p w:rsidR="00CD375A" w:rsidRDefault="00CD375A" w:rsidP="0069787F">
      <w:pPr>
        <w:spacing w:after="0" w:line="240" w:lineRule="auto"/>
        <w:rPr>
          <w:color w:val="000000"/>
        </w:rPr>
      </w:pPr>
    </w:p>
    <w:p w:rsidR="00CD375A" w:rsidRDefault="00CD375A" w:rsidP="0069787F">
      <w:pPr>
        <w:spacing w:after="0" w:line="240" w:lineRule="auto"/>
        <w:rPr>
          <w:color w:val="000000"/>
        </w:rPr>
      </w:pPr>
    </w:p>
    <w:p w:rsidR="00CD375A" w:rsidRDefault="00CD375A" w:rsidP="0069787F">
      <w:pPr>
        <w:spacing w:after="0" w:line="240" w:lineRule="auto"/>
        <w:rPr>
          <w:color w:val="000000"/>
        </w:rPr>
      </w:pPr>
      <w:r>
        <w:rPr>
          <w:color w:val="000000"/>
        </w:rPr>
        <w:t>Oct 2019</w:t>
      </w:r>
    </w:p>
    <w:sectPr w:rsidR="00CD375A" w:rsidSect="00EA0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8C"/>
    <w:rsid w:val="0000005F"/>
    <w:rsid w:val="00021D24"/>
    <w:rsid w:val="000E1593"/>
    <w:rsid w:val="0010298F"/>
    <w:rsid w:val="001C4FEE"/>
    <w:rsid w:val="00211991"/>
    <w:rsid w:val="002A7BAF"/>
    <w:rsid w:val="003279C4"/>
    <w:rsid w:val="003A52F8"/>
    <w:rsid w:val="00456CEB"/>
    <w:rsid w:val="00534508"/>
    <w:rsid w:val="006245C9"/>
    <w:rsid w:val="0069787F"/>
    <w:rsid w:val="007A6B00"/>
    <w:rsid w:val="007A6BEB"/>
    <w:rsid w:val="007B083C"/>
    <w:rsid w:val="007B0859"/>
    <w:rsid w:val="007E2395"/>
    <w:rsid w:val="0081437B"/>
    <w:rsid w:val="0091346B"/>
    <w:rsid w:val="009A71EA"/>
    <w:rsid w:val="009B6096"/>
    <w:rsid w:val="00A91061"/>
    <w:rsid w:val="00AA3ACC"/>
    <w:rsid w:val="00AE1356"/>
    <w:rsid w:val="00AE6D6F"/>
    <w:rsid w:val="00B34C54"/>
    <w:rsid w:val="00B51474"/>
    <w:rsid w:val="00B93529"/>
    <w:rsid w:val="00BD312F"/>
    <w:rsid w:val="00BE3067"/>
    <w:rsid w:val="00BF2A8C"/>
    <w:rsid w:val="00C8643C"/>
    <w:rsid w:val="00C93DFD"/>
    <w:rsid w:val="00CC6B3C"/>
    <w:rsid w:val="00CD375A"/>
    <w:rsid w:val="00D31924"/>
    <w:rsid w:val="00DA05D4"/>
    <w:rsid w:val="00DB3D8B"/>
    <w:rsid w:val="00DE6CA5"/>
    <w:rsid w:val="00DF0164"/>
    <w:rsid w:val="00EA0369"/>
    <w:rsid w:val="00F03562"/>
    <w:rsid w:val="00F54F81"/>
    <w:rsid w:val="00F8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76A17"/>
  <w15:docId w15:val="{A5AF8A15-0009-4D02-AE87-AFF0256B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unh</dc:creator>
  <cp:keywords/>
  <dc:description/>
  <cp:lastModifiedBy>Dalrymple, Serena K</cp:lastModifiedBy>
  <cp:revision>8</cp:revision>
  <dcterms:created xsi:type="dcterms:W3CDTF">2017-03-03T12:09:00Z</dcterms:created>
  <dcterms:modified xsi:type="dcterms:W3CDTF">2019-10-23T11:23:00Z</dcterms:modified>
</cp:coreProperties>
</file>